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50F1EF" w14:textId="28C795C9" w:rsidR="00E513E5" w:rsidRDefault="006A184D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ТЗ </w:t>
      </w:r>
      <w:r w:rsidRPr="006A184D">
        <w:rPr>
          <w:b/>
          <w:bCs/>
          <w:sz w:val="28"/>
          <w:szCs w:val="28"/>
        </w:rPr>
        <w:t>ФАРТУК ТЕМНО-СИНИЙ (ЖЕНСКИЙ)</w:t>
      </w:r>
      <w:r>
        <w:rPr>
          <w:b/>
          <w:bCs/>
          <w:sz w:val="28"/>
          <w:szCs w:val="28"/>
        </w:rPr>
        <w:t xml:space="preserve"> – 35 шт.</w:t>
      </w:r>
    </w:p>
    <w:p w14:paraId="3FBEAD92" w14:textId="0BDEA7D9" w:rsidR="006A184D" w:rsidRDefault="006A184D">
      <w:pPr>
        <w:rPr>
          <w:b/>
          <w:bCs/>
          <w:sz w:val="28"/>
          <w:szCs w:val="28"/>
        </w:rPr>
      </w:pPr>
      <w:r w:rsidRPr="006A184D">
        <w:rPr>
          <w:b/>
          <w:bCs/>
          <w:sz w:val="28"/>
          <w:szCs w:val="28"/>
        </w:rPr>
        <w:t>ТУ 8558-032-00083262-2009</w:t>
      </w:r>
    </w:p>
    <w:p w14:paraId="77D9DA2A" w14:textId="513DF072" w:rsidR="006A184D" w:rsidRDefault="006A184D">
      <w:pPr>
        <w:rPr>
          <w:sz w:val="28"/>
          <w:szCs w:val="28"/>
        </w:rPr>
      </w:pPr>
      <w:r w:rsidRPr="006A184D">
        <w:rPr>
          <w:sz w:val="28"/>
          <w:szCs w:val="28"/>
        </w:rPr>
        <w:t>Фартук из смесовой ткани для рабочей одежды темно-синего цвета. Центральные вытачки по полочке и спинке, на запахе, боковые карманы-листочки, отделочный контрастный кант по краю карманов и притачной обтачки, регулируемая ширина пояса на двух пуговицах, на левой полочке вышит стилеобразующий элемента ОАО "РЖД".</w:t>
      </w:r>
    </w:p>
    <w:p w14:paraId="292C47AF" w14:textId="1EA4CA94" w:rsidR="006A184D" w:rsidRPr="006A184D" w:rsidRDefault="006A184D">
      <w:pPr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84FC3AA" wp14:editId="0D83BC42">
            <wp:simplePos x="358140" y="2072640"/>
            <wp:positionH relativeFrom="column">
              <wp:align>left</wp:align>
            </wp:positionH>
            <wp:positionV relativeFrom="paragraph">
              <wp:align>top</wp:align>
            </wp:positionV>
            <wp:extent cx="2567781" cy="2852504"/>
            <wp:effectExtent l="0" t="0" r="4445" b="5080"/>
            <wp:wrapSquare wrapText="bothSides"/>
            <wp:docPr id="1202" name="Рисунок 1201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B2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02" name="Рисунок 1201">
                      <a:extLst>
                        <a:ext uri="{FF2B5EF4-FFF2-40B4-BE49-F238E27FC236}">
                          <a16:creationId xmlns:a16="http://schemas.microsoft.com/office/drawing/2014/main" id="{00000000-0008-0000-0000-0000B2040000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67781" cy="285250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inline distT="0" distB="0" distL="0" distR="0" wp14:anchorId="0870CAD4" wp14:editId="6A21E01C">
            <wp:extent cx="1455419" cy="373796"/>
            <wp:effectExtent l="0" t="0" r="0" b="7620"/>
            <wp:docPr id="1163" name="Рисунок 1162">
              <a:extLst xmlns:a="http://schemas.openxmlformats.org/drawingml/2006/main">
                <a:ext uri="{FF2B5EF4-FFF2-40B4-BE49-F238E27FC236}">
                  <a16:creationId xmlns:a16="http://schemas.microsoft.com/office/drawing/2014/main" id="{00000000-0008-0000-0000-00008B040000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63" name="Рисунок 1162">
                      <a:extLst>
                        <a:ext uri="{FF2B5EF4-FFF2-40B4-BE49-F238E27FC236}">
                          <a16:creationId xmlns:a16="http://schemas.microsoft.com/office/drawing/2014/main" id="{00000000-0008-0000-0000-00008B040000}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5419" cy="3737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909E8E84-426E-40DD-AFC4-6F175D3DCCD1}">
                        <a14:hiddenFill xmlns:a14="http://schemas.microsoft.com/office/drawing/2010/main">
                          <a:solidFill>
                            <a:srgbClr val="FFFFFF"/>
                          </a:solidFill>
                        </a14:hiddenFill>
                      </a:ext>
                      <a:ext uri="{91240B29-F687-4F45-9708-019B960494DF}">
                        <a14:hiddenLine xmlns:a14="http://schemas.microsoft.com/office/drawing/2010/main"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14:hiddenLine>
                      </a:ext>
                    </a:extLst>
                  </pic:spPr>
                </pic:pic>
              </a:graphicData>
            </a:graphic>
          </wp:inline>
        </w:drawing>
      </w:r>
      <w:r>
        <w:rPr>
          <w:sz w:val="28"/>
          <w:szCs w:val="28"/>
        </w:rPr>
        <w:br w:type="textWrapping" w:clear="all"/>
        <w:t xml:space="preserve"> РАЗМЕРЫ:</w:t>
      </w:r>
    </w:p>
    <w:tbl>
      <w:tblPr>
        <w:tblW w:w="4275" w:type="dxa"/>
        <w:tblLook w:val="04A0" w:firstRow="1" w:lastRow="0" w:firstColumn="1" w:lastColumn="0" w:noHBand="0" w:noVBand="1"/>
      </w:tblPr>
      <w:tblGrid>
        <w:gridCol w:w="706"/>
        <w:gridCol w:w="680"/>
        <w:gridCol w:w="1238"/>
        <w:gridCol w:w="971"/>
        <w:gridCol w:w="772"/>
        <w:gridCol w:w="660"/>
      </w:tblGrid>
      <w:tr w:rsidR="006A184D" w:rsidRPr="006A184D" w14:paraId="658BB600" w14:textId="77777777" w:rsidTr="006A184D">
        <w:trPr>
          <w:trHeight w:val="402"/>
        </w:trPr>
        <w:tc>
          <w:tcPr>
            <w:tcW w:w="495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456AC15" w14:textId="158BB69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A184D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22C6D486" wp14:editId="41A94368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300" name="Прямоугольник 300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2C01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1B7D2B5" id="Прямоугольник 300" o:spid="_x0000_s1026" alt="https://images.wbstatic.net/big/new/14800000/14801403-1.jpg" style="position:absolute;margin-left:0;margin-top:0;width:24pt;height:63.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UbGv6e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  <w:r w:rsidRPr="006A184D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0D3EB40" wp14:editId="4B42BDD4">
                      <wp:simplePos x="0" y="0"/>
                      <wp:positionH relativeFrom="column">
                        <wp:posOffset>106680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696" name="Прямоугольник 696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B802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4697BF" id="Прямоугольник 696" o:spid="_x0000_s1026" alt="https://images.wbstatic.net/big/new/14800000/14801403-1.jpg" style="position:absolute;margin-left:8.4pt;margin-top:0;width:24pt;height:63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480"/>
            </w:tblGrid>
            <w:tr w:rsidR="006A184D" w:rsidRPr="006A184D" w14:paraId="3505E7FB" w14:textId="77777777">
              <w:trPr>
                <w:trHeight w:val="408"/>
                <w:tblCellSpacing w:w="0" w:type="dxa"/>
              </w:trPr>
              <w:tc>
                <w:tcPr>
                  <w:tcW w:w="460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7C146224" w14:textId="77777777" w:rsidR="006A184D" w:rsidRPr="006A184D" w:rsidRDefault="006A184D" w:rsidP="006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6A184D"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ШТ</w:t>
                  </w:r>
                </w:p>
              </w:tc>
            </w:tr>
            <w:tr w:rsidR="006A184D" w:rsidRPr="006A184D" w14:paraId="4C2F8069" w14:textId="77777777">
              <w:trPr>
                <w:trHeight w:val="408"/>
                <w:tblCellSpacing w:w="0" w:type="dxa"/>
              </w:trPr>
              <w:tc>
                <w:tcPr>
                  <w:tcW w:w="0" w:type="auto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  <w:hideMark/>
                </w:tcPr>
                <w:p w14:paraId="3EA1470D" w14:textId="77777777" w:rsidR="006A184D" w:rsidRPr="006A184D" w:rsidRDefault="006A184D" w:rsidP="006A184D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</w:p>
              </w:tc>
            </w:tr>
          </w:tbl>
          <w:p w14:paraId="555E08F2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38A0CB9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35,00</w:t>
            </w:r>
          </w:p>
        </w:tc>
        <w:tc>
          <w:tcPr>
            <w:tcW w:w="10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16E2C2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  <w:t>проводники и начальники</w:t>
            </w:r>
          </w:p>
        </w:tc>
        <w:tc>
          <w:tcPr>
            <w:tcW w:w="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306063E" w14:textId="739EBA45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  <w:r w:rsidRPr="006A184D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1CF4D689" wp14:editId="725CF7E3">
                      <wp:simplePos x="0" y="0"/>
                      <wp:positionH relativeFrom="column">
                        <wp:posOffset>556260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17" name="Прямоугольник 817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1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5580AD" id="Прямоугольник 817" o:spid="_x0000_s1026" alt="https://images.wbstatic.net/big/new/14800000/14801403-1.jpg" style="position:absolute;margin-left:43.8pt;margin-top:0;width:24pt;height:63.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" filled="f" stroked="f">
                      <o:lock v:ext="edit" aspectratio="t"/>
                    </v:rect>
                  </w:pict>
                </mc:Fallback>
              </mc:AlternateContent>
            </w:r>
            <w:r w:rsidRPr="006A184D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77D708E7" wp14:editId="13C0E4E3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609600" cy="571500"/>
                      <wp:effectExtent l="0" t="0" r="0" b="0"/>
                      <wp:wrapNone/>
                      <wp:docPr id="818" name="Прямоугольник 81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2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609600" cy="571500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B68559" id="Прямоугольник 818" o:spid="_x0000_s1026" alt="https://images.wbstatic.net/big/new/14800000/14801403-1.jpg" style="position:absolute;margin-left:0;margin-top:0;width:48pt;height:4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6A184D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0F7D7C88" wp14:editId="4831CC59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1" name="Прямоугольник 821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5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C945544" id="Прямоугольник 821" o:spid="_x0000_s1026" alt="https://images.wbstatic.net/big/new/14800000/14801403-1.jpg" style="position:absolute;margin-left:0;margin-top:0;width:24pt;height:63.6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" filled="f" stroked="f">
                      <o:lock v:ext="edit" aspectratio="t"/>
                    </v:rect>
                  </w:pict>
                </mc:Fallback>
              </mc:AlternateContent>
            </w:r>
            <w:r w:rsidRPr="006A184D">
              <w:rPr>
                <w:rFonts w:ascii="Calibri" w:eastAsia="Times New Roman" w:hAnsi="Calibri" w:cs="Calibri"/>
                <w:noProof/>
                <w:color w:val="000000"/>
                <w:kern w:val="0"/>
                <w:lang w:eastAsia="ru-RU"/>
                <w14:ligatures w14:val="non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C1F3590" wp14:editId="1CF27A6A">
                      <wp:simplePos x="0" y="0"/>
                      <wp:positionH relativeFrom="column">
                        <wp:posOffset>0</wp:posOffset>
                      </wp:positionH>
                      <wp:positionV relativeFrom="paragraph">
                        <wp:posOffset>0</wp:posOffset>
                      </wp:positionV>
                      <wp:extent cx="304800" cy="807720"/>
                      <wp:effectExtent l="0" t="0" r="0" b="0"/>
                      <wp:wrapNone/>
                      <wp:docPr id="828" name="Прямоугольник 828" descr="https://images.wbstatic.net/big/new/14800000/14801403-1.jpg">
                        <a:extLst xmlns:a="http://schemas.openxmlformats.org/drawingml/2006/main">
                          <a:ext uri="{FF2B5EF4-FFF2-40B4-BE49-F238E27FC236}">
                            <a16:creationId xmlns:a16="http://schemas.microsoft.com/office/drawing/2014/main" id="{00000000-0008-0000-0000-00003C030000}"/>
                          </a:ext>
                        </a:extLst>
                      </wp:docPr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spect="1" noChangeArrowheads="1"/>
                            </wps:cNvSpPr>
                            <wps:spPr bwMode="auto">
                              <a:xfrm>
                                <a:off x="0" y="0"/>
                                <a:ext cx="304800" cy="805543"/>
                              </a:xfrm>
                              <a:prstGeom prst="rect">
                                <a:avLst/>
                              </a:prstGeom>
                              <a:noFill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701BAD8" id="Прямоугольник 828" o:spid="_x0000_s1026" alt="https://images.wbstatic.net/big/new/14800000/14801403-1.jpg" style="position:absolute;margin-left:0;margin-top:0;width:24pt;height:63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" filled="f" stroked="f">
                      <o:lock v:ext="edit" aspectratio="t"/>
                    </v:rect>
                  </w:pict>
                </mc:Fallback>
              </mc:AlternateContent>
            </w:r>
          </w:p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0"/>
            </w:tblGrid>
            <w:tr w:rsidR="006A184D" w:rsidRPr="006A184D" w14:paraId="3561E595" w14:textId="77777777">
              <w:trPr>
                <w:trHeight w:val="402"/>
                <w:tblCellSpacing w:w="0" w:type="dxa"/>
              </w:trPr>
              <w:tc>
                <w:tcPr>
                  <w:tcW w:w="740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  <w:hideMark/>
                </w:tcPr>
                <w:p w14:paraId="092A433B" w14:textId="77777777" w:rsidR="006A184D" w:rsidRPr="006A184D" w:rsidRDefault="006A184D" w:rsidP="006A184D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</w:pPr>
                  <w:r w:rsidRPr="006A184D">
                    <w:rPr>
                      <w:rFonts w:ascii="Times New Roman" w:eastAsia="Times New Roman" w:hAnsi="Times New Roman" w:cs="Times New Roman"/>
                      <w:color w:val="000000"/>
                      <w:kern w:val="0"/>
                      <w:sz w:val="20"/>
                      <w:szCs w:val="20"/>
                      <w:lang w:eastAsia="ru-RU"/>
                      <w14:ligatures w14:val="none"/>
                    </w:rPr>
                    <w:t>152</w:t>
                  </w:r>
                </w:p>
              </w:tc>
            </w:tr>
          </w:tbl>
          <w:p w14:paraId="07B152FC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8C93675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42/152</w:t>
            </w:r>
          </w:p>
        </w:tc>
        <w:tc>
          <w:tcPr>
            <w:tcW w:w="6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A3B071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4B221902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BD20421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F52F92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2EB5C1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1FF6C0F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E135BE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0D7A000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5A6CDC6C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62648FA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CA8433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3E693A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57A199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ADF4804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2DAAEB3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12E39E20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D50FB72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0095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287F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3387E35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152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94E8AA6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50/152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529E283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79D2BC82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135DFA2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D1118F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9B6E45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2E2264E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8E464FD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D0311E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6A184D" w:rsidRPr="006A184D" w14:paraId="06DEF2DB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2496AF27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CA429C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6A3389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47F8F2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E261E2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75F8786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6A184D" w:rsidRPr="006A184D" w14:paraId="30479229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176080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DD708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8F2126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FF7A771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158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ADF5E76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54/158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637A87C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528D4514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4BF0510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20C4E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0EEFD7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E13ED56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D84DB2D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44/164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CD92C82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1345BED9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9FDF8B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4F91B7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95F87D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6AB989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C5CACB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46/164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A5AAA58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6A184D" w:rsidRPr="006A184D" w14:paraId="4D76EAB0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5B74C3E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4D652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CEBB91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FFE70DC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F3C70D4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CC144BD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6A184D" w:rsidRPr="006A184D" w14:paraId="55BC68C3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6164EA8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47261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34A390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73D19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3C39B0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50/164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27DF8BE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6A184D" w:rsidRPr="006A184D" w14:paraId="25283AC4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80BF594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D90875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26343D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6AEE9CB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6F4BDE38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60/164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C990381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6A184D" w:rsidRPr="006A184D" w14:paraId="32CFD266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3632EF2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0CC72A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417A84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305CEC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164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0DA844F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62/164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A128045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6A184D" w:rsidRPr="006A184D" w14:paraId="3F19B960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C76C4B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925FE6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75CE8C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681C274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B0D9DB5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42/170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467D9C2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74FDD817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58E95FCE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0D4A11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DF14B0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298BB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DE1B4FD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48/170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46E908A7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3</w:t>
            </w:r>
          </w:p>
        </w:tc>
      </w:tr>
      <w:tr w:rsidR="006A184D" w:rsidRPr="006A184D" w14:paraId="52740DA6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57DA00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52FE5A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F4A00E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FAD1F5C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2F990A61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52/170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D2FEBC1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6A184D" w:rsidRPr="006A184D" w14:paraId="52D36E56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93C7E88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CF1075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7254F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71F0225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BA212FF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3BF740A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52BBFD45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43CB6C1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BD7F6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8EE02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5F2F7D18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BDEEEAA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58/170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276CDA4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2</w:t>
            </w:r>
          </w:p>
        </w:tc>
      </w:tr>
      <w:tr w:rsidR="006A184D" w:rsidRPr="006A184D" w14:paraId="65A21EE1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0F0211A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329E89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F8E189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5F11099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170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C169086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62/170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08B367CF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  <w:tr w:rsidR="006A184D" w:rsidRPr="006A184D" w14:paraId="00D44286" w14:textId="77777777" w:rsidTr="006A184D">
        <w:trPr>
          <w:trHeight w:val="402"/>
        </w:trPr>
        <w:tc>
          <w:tcPr>
            <w:tcW w:w="495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17877DCD" w14:textId="77777777" w:rsidR="006A184D" w:rsidRPr="006A184D" w:rsidRDefault="006A184D" w:rsidP="006A184D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ru-RU"/>
                <w14:ligatures w14:val="none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F1CFB4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10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BA0901" w14:textId="77777777" w:rsidR="006A184D" w:rsidRPr="006A184D" w:rsidRDefault="006A184D" w:rsidP="006A184D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  <w:lang w:eastAsia="ru-RU"/>
                <w14:ligatures w14:val="none"/>
              </w:rPr>
            </w:pPr>
          </w:p>
        </w:tc>
        <w:tc>
          <w:tcPr>
            <w:tcW w:w="7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31F83252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176</w:t>
            </w:r>
          </w:p>
        </w:tc>
        <w:tc>
          <w:tcPr>
            <w:tcW w:w="6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19AF4E28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54/176</w:t>
            </w:r>
          </w:p>
        </w:tc>
        <w:tc>
          <w:tcPr>
            <w:tcW w:w="6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14:paraId="75560A40" w14:textId="77777777" w:rsidR="006A184D" w:rsidRPr="006A184D" w:rsidRDefault="006A184D" w:rsidP="006A18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</w:pPr>
            <w:r w:rsidRPr="006A184D">
              <w:rPr>
                <w:rFonts w:ascii="Times New Roman" w:eastAsia="Times New Roman" w:hAnsi="Times New Roman" w:cs="Times New Roman"/>
                <w:color w:val="000000"/>
                <w:kern w:val="0"/>
                <w:sz w:val="20"/>
                <w:szCs w:val="20"/>
                <w:lang w:eastAsia="ru-RU"/>
                <w14:ligatures w14:val="none"/>
              </w:rPr>
              <w:t>1</w:t>
            </w:r>
          </w:p>
        </w:tc>
      </w:tr>
    </w:tbl>
    <w:p w14:paraId="503E2865" w14:textId="0FFAF240" w:rsidR="006A184D" w:rsidRPr="006A184D" w:rsidRDefault="006A184D">
      <w:pPr>
        <w:rPr>
          <w:sz w:val="28"/>
          <w:szCs w:val="28"/>
        </w:rPr>
      </w:pPr>
    </w:p>
    <w:sectPr w:rsidR="006A184D" w:rsidRPr="006A184D" w:rsidSect="0036640D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184D"/>
    <w:rsid w:val="0036640D"/>
    <w:rsid w:val="006A184D"/>
    <w:rsid w:val="006F4ABC"/>
    <w:rsid w:val="00E51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0BCC9"/>
  <w15:chartTrackingRefBased/>
  <w15:docId w15:val="{EC666CA2-A5C9-4763-8CF5-0134DE5115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441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120</Words>
  <Characters>685</Characters>
  <Application>Microsoft Office Word</Application>
  <DocSecurity>0</DocSecurity>
  <Lines>5</Lines>
  <Paragraphs>1</Paragraphs>
  <ScaleCrop>false</ScaleCrop>
  <Company/>
  <LinksUpToDate>false</LinksUpToDate>
  <CharactersWithSpaces>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Forma Форма</dc:creator>
  <cp:keywords/>
  <dc:description/>
  <cp:lastModifiedBy>Forma Форма</cp:lastModifiedBy>
  <cp:revision>1</cp:revision>
  <dcterms:created xsi:type="dcterms:W3CDTF">2025-04-15T14:25:00Z</dcterms:created>
  <dcterms:modified xsi:type="dcterms:W3CDTF">2025-04-15T14:29:00Z</dcterms:modified>
</cp:coreProperties>
</file>